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32"/>
        </w:rPr>
      </w:pPr>
      <w:r>
        <w:rPr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广西中医药大学20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年度优秀硕士研究生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指导教师汇总表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ind w:firstLine="150" w:firstLineChars="50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所在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培养单位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：（盖章）                            年  月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1620"/>
        <w:gridCol w:w="2726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2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44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职称</w:t>
            </w:r>
          </w:p>
        </w:tc>
        <w:tc>
          <w:tcPr>
            <w:tcW w:w="272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专业</w:t>
            </w:r>
          </w:p>
        </w:tc>
        <w:tc>
          <w:tcPr>
            <w:tcW w:w="190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所属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培养单位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</w:tbl>
    <w:p>
      <w:pPr>
        <w:spacing w:line="400" w:lineRule="exact"/>
        <w:rPr>
          <w:color w:val="000000"/>
        </w:rPr>
      </w:pPr>
      <w:bookmarkStart w:id="0" w:name="_GoBack"/>
      <w:bookmarkEnd w:id="0"/>
    </w:p>
    <w:p/>
    <w:sectPr>
      <w:headerReference r:id="rId3" w:type="default"/>
      <w:pgSz w:w="11906" w:h="16838"/>
      <w:pgMar w:top="1134" w:right="1134" w:bottom="1134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44"/>
    <w:rsid w:val="006C1452"/>
    <w:rsid w:val="00A77F7E"/>
    <w:rsid w:val="00D05970"/>
    <w:rsid w:val="00DE5A9C"/>
    <w:rsid w:val="00F56544"/>
    <w:rsid w:val="00FA417B"/>
    <w:rsid w:val="05681A76"/>
    <w:rsid w:val="06BE4930"/>
    <w:rsid w:val="358E265C"/>
    <w:rsid w:val="411A3E54"/>
    <w:rsid w:val="57F45E3C"/>
    <w:rsid w:val="58260228"/>
    <w:rsid w:val="7650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171</Characters>
  <Lines>1</Lines>
  <Paragraphs>1</Paragraphs>
  <TotalTime>10</TotalTime>
  <ScaleCrop>false</ScaleCrop>
  <LinksUpToDate>false</LinksUpToDate>
  <CharactersWithSpaces>200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2018-12-17T06:28:00Z</dcterms:created>
  <dc:creator>000679</dc:creator>
  <cp:lastModifiedBy>匿名用户</cp:lastModifiedBy>
  <dcterms:modified xsi:type="dcterms:W3CDTF">2020-12-30T09:23:59Z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